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C158C" w14:textId="02229B2B" w:rsidR="001678F1" w:rsidRDefault="001678F1" w:rsidP="008C19E4">
      <w:pPr>
        <w:widowControl w:val="0"/>
        <w:spacing w:after="0" w:line="240" w:lineRule="auto"/>
        <w:ind w:left="10632"/>
        <w:jc w:val="both"/>
        <w:rPr>
          <w:rFonts w:ascii="Times New Roman" w:hAnsi="Times New Roman" w:cs="Times New Roman"/>
          <w:sz w:val="28"/>
          <w:szCs w:val="28"/>
        </w:rPr>
      </w:pPr>
      <w:r w:rsidRPr="001678F1">
        <w:rPr>
          <w:rFonts w:ascii="Times New Roman" w:hAnsi="Times New Roman" w:cs="Times New Roman"/>
          <w:sz w:val="28"/>
          <w:szCs w:val="28"/>
        </w:rPr>
        <w:t>П</w:t>
      </w:r>
      <w:r w:rsidR="008C19E4">
        <w:rPr>
          <w:rFonts w:ascii="Times New Roman" w:hAnsi="Times New Roman" w:cs="Times New Roman"/>
          <w:sz w:val="28"/>
          <w:szCs w:val="28"/>
        </w:rPr>
        <w:t>РИЛОЖЕНИЕ</w:t>
      </w:r>
    </w:p>
    <w:p w14:paraId="3ED33EDA" w14:textId="77777777" w:rsidR="0052203B" w:rsidRDefault="001678F1" w:rsidP="008C19E4">
      <w:pPr>
        <w:widowControl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8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</w:t>
      </w:r>
      <w:r w:rsidRPr="001678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Прогнозному плану (программе) приватизации муниципального имущества муниципального образования</w:t>
      </w:r>
    </w:p>
    <w:p w14:paraId="491F045E" w14:textId="77777777" w:rsidR="001678F1" w:rsidRDefault="001678F1" w:rsidP="008C19E4">
      <w:pPr>
        <w:widowControl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8F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 на 2021 год</w:t>
      </w:r>
    </w:p>
    <w:p w14:paraId="45F76C74" w14:textId="77777777" w:rsidR="00385F8B" w:rsidRDefault="00385F8B" w:rsidP="007E26F1">
      <w:pPr>
        <w:widowControl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0883F8" w14:textId="77777777" w:rsidR="00385F8B" w:rsidRDefault="00385F8B" w:rsidP="007E26F1">
      <w:pPr>
        <w:widowControl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B952A" w14:textId="77777777" w:rsidR="00385F8B" w:rsidRPr="00D44587" w:rsidRDefault="008C19E4" w:rsidP="007E26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109" w:history="1">
        <w:r w:rsidR="001678F1" w:rsidRPr="00D44587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Перечен</w:t>
        </w:r>
      </w:hyperlink>
      <w:r w:rsidR="001678F1" w:rsidRPr="00D44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</w:p>
    <w:p w14:paraId="34563E75" w14:textId="77777777" w:rsidR="001678F1" w:rsidRPr="00D44587" w:rsidRDefault="001678F1" w:rsidP="007E26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имущества муниципального образования</w:t>
      </w:r>
    </w:p>
    <w:p w14:paraId="6BA6CBF1" w14:textId="77777777" w:rsidR="001678F1" w:rsidRPr="00D44587" w:rsidRDefault="001678F1" w:rsidP="007E26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Белореченский район, подлежащего приватизации в 2021 году,</w:t>
      </w:r>
    </w:p>
    <w:p w14:paraId="78EADAA7" w14:textId="77777777" w:rsidR="001678F1" w:rsidRPr="00D44587" w:rsidRDefault="001678F1" w:rsidP="007E26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условиями приватизации</w:t>
      </w:r>
    </w:p>
    <w:p w14:paraId="64D32D7B" w14:textId="77777777" w:rsidR="00385F8B" w:rsidRDefault="00385F8B" w:rsidP="007E26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732"/>
        <w:gridCol w:w="6209"/>
        <w:gridCol w:w="2268"/>
        <w:gridCol w:w="2410"/>
        <w:gridCol w:w="1843"/>
        <w:gridCol w:w="1984"/>
      </w:tblGrid>
      <w:tr w:rsidR="008D4ED4" w14:paraId="060D4EBB" w14:textId="77777777" w:rsidTr="008D4ED4">
        <w:trPr>
          <w:tblHeader/>
        </w:trPr>
        <w:tc>
          <w:tcPr>
            <w:tcW w:w="732" w:type="dxa"/>
          </w:tcPr>
          <w:p w14:paraId="1484A86B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№№</w:t>
            </w:r>
          </w:p>
          <w:p w14:paraId="403DD774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1794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пп</w:t>
            </w:r>
            <w:proofErr w:type="spellEnd"/>
            <w:r w:rsidRPr="0071794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6209" w:type="dxa"/>
          </w:tcPr>
          <w:p w14:paraId="1F7F5B07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объекта, </w:t>
            </w:r>
          </w:p>
          <w:p w14:paraId="73D3E5DE" w14:textId="77777777" w:rsidR="008D4ED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земельного участка, площадь</w:t>
            </w:r>
            <w:r w:rsidR="00D44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3267D0C" w14:textId="77777777" w:rsidR="00D44587" w:rsidRPr="00717944" w:rsidRDefault="00D44587" w:rsidP="00D445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</w:p>
          <w:p w14:paraId="1697F188" w14:textId="77777777" w:rsidR="00D44587" w:rsidRPr="00717944" w:rsidRDefault="00D44587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268" w:type="dxa"/>
          </w:tcPr>
          <w:p w14:paraId="5E199C69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</w:p>
          <w:p w14:paraId="17925638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приватизации, </w:t>
            </w:r>
          </w:p>
          <w:p w14:paraId="64024F4D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410" w:type="dxa"/>
          </w:tcPr>
          <w:p w14:paraId="47A91636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цена</w:t>
            </w:r>
          </w:p>
          <w:p w14:paraId="3CC5FC45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имущества,</w:t>
            </w:r>
          </w:p>
          <w:p w14:paraId="126BB710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</w:tcPr>
          <w:p w14:paraId="495AAC0A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Обременение,</w:t>
            </w:r>
          </w:p>
          <w:p w14:paraId="3686E38F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в использовании</w:t>
            </w:r>
          </w:p>
        </w:tc>
        <w:tc>
          <w:tcPr>
            <w:tcW w:w="1984" w:type="dxa"/>
          </w:tcPr>
          <w:p w14:paraId="6FD4BC50" w14:textId="77777777" w:rsidR="008D4ED4" w:rsidRPr="00717944" w:rsidRDefault="008D4ED4" w:rsidP="007E26F1">
            <w:pPr>
              <w:pStyle w:val="a4"/>
              <w:widowControl w:val="0"/>
              <w:jc w:val="center"/>
              <w:rPr>
                <w:sz w:val="24"/>
              </w:rPr>
            </w:pPr>
            <w:r w:rsidRPr="00717944">
              <w:rPr>
                <w:sz w:val="24"/>
              </w:rPr>
              <w:t xml:space="preserve">Принадлежность к объектам </w:t>
            </w:r>
          </w:p>
          <w:p w14:paraId="4F494152" w14:textId="77777777" w:rsidR="008D4ED4" w:rsidRPr="00717944" w:rsidRDefault="008D4ED4" w:rsidP="007E26F1">
            <w:pPr>
              <w:pStyle w:val="a4"/>
              <w:widowControl w:val="0"/>
              <w:jc w:val="center"/>
              <w:rPr>
                <w:sz w:val="24"/>
              </w:rPr>
            </w:pPr>
            <w:r w:rsidRPr="00717944">
              <w:rPr>
                <w:sz w:val="24"/>
              </w:rPr>
              <w:t>культурного наследия</w:t>
            </w:r>
          </w:p>
          <w:p w14:paraId="485BD529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D4ED4" w14:paraId="204DCF41" w14:textId="77777777" w:rsidTr="008D4ED4">
        <w:tc>
          <w:tcPr>
            <w:tcW w:w="732" w:type="dxa"/>
          </w:tcPr>
          <w:p w14:paraId="4791FE53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1794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6209" w:type="dxa"/>
          </w:tcPr>
          <w:p w14:paraId="46D69E4D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0B21">
              <w:rPr>
                <w:rFonts w:ascii="Times New Roman" w:hAnsi="Times New Roman" w:cs="Times New Roman"/>
                <w:b/>
                <w:sz w:val="24"/>
                <w:szCs w:val="24"/>
              </w:rPr>
              <w:t>Нежилое здание</w:t>
            </w:r>
            <w:r w:rsidRPr="00902FA9">
              <w:rPr>
                <w:rFonts w:ascii="Times New Roman" w:hAnsi="Times New Roman" w:cs="Times New Roman"/>
                <w:sz w:val="24"/>
                <w:szCs w:val="24"/>
              </w:rPr>
              <w:t xml:space="preserve"> «Станция юных техников» - литеры А, а, а1, а2, годы постройки 1917, 1969, 1975 соответственно, общей площадью 152,2 </w:t>
            </w:r>
            <w:proofErr w:type="spellStart"/>
            <w:proofErr w:type="gramStart"/>
            <w:r w:rsidRPr="00902FA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902FA9">
              <w:rPr>
                <w:rFonts w:ascii="Times New Roman" w:hAnsi="Times New Roman" w:cs="Times New Roman"/>
                <w:sz w:val="24"/>
                <w:szCs w:val="24"/>
              </w:rPr>
              <w:t>, кадастровый номер 23:39:1101167:300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83DC3F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0B21">
              <w:rPr>
                <w:rFonts w:ascii="Times New Roman" w:hAnsi="Times New Roman" w:cs="Times New Roman"/>
                <w:b/>
                <w:sz w:val="24"/>
                <w:szCs w:val="24"/>
              </w:rPr>
              <w:t>нежилое здание мастерской</w:t>
            </w:r>
            <w:r w:rsidRPr="00902FA9">
              <w:rPr>
                <w:rFonts w:ascii="Times New Roman" w:hAnsi="Times New Roman" w:cs="Times New Roman"/>
                <w:sz w:val="24"/>
                <w:szCs w:val="24"/>
              </w:rPr>
              <w:t xml:space="preserve"> «Станции юных техников» - литера Е, 1969 год постройки, общей площадью 65,8 кв. м, кадастровый номер 23:39:1101167:301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A5226D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0B21">
              <w:rPr>
                <w:rFonts w:ascii="Times New Roman" w:hAnsi="Times New Roman" w:cs="Times New Roman"/>
                <w:b/>
                <w:sz w:val="24"/>
                <w:szCs w:val="24"/>
              </w:rPr>
              <w:t>котлы отопительные</w:t>
            </w:r>
            <w:r w:rsidRPr="00902FA9">
              <w:rPr>
                <w:rFonts w:ascii="Times New Roman" w:hAnsi="Times New Roman" w:cs="Times New Roman"/>
                <w:sz w:val="24"/>
                <w:szCs w:val="24"/>
              </w:rPr>
              <w:t xml:space="preserve"> КСГ10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26524A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FBE8C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653E">
              <w:rPr>
                <w:rFonts w:ascii="Times New Roman" w:hAnsi="Times New Roman" w:cs="Times New Roman"/>
                <w:b/>
                <w:sz w:val="24"/>
                <w:szCs w:val="24"/>
              </w:rPr>
              <w:t>насос водяной</w:t>
            </w:r>
            <w:r w:rsidRPr="00902FA9">
              <w:rPr>
                <w:rFonts w:ascii="Times New Roman" w:hAnsi="Times New Roman" w:cs="Times New Roman"/>
                <w:sz w:val="24"/>
                <w:szCs w:val="24"/>
              </w:rPr>
              <w:t xml:space="preserve"> - 1 шт.,</w:t>
            </w:r>
          </w:p>
          <w:p w14:paraId="64ADB648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6D58C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0B21">
              <w:rPr>
                <w:rFonts w:ascii="Times New Roman" w:hAnsi="Times New Roman" w:cs="Times New Roman"/>
                <w:b/>
                <w:sz w:val="24"/>
                <w:szCs w:val="24"/>
              </w:rPr>
              <w:t>забор</w:t>
            </w: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 xml:space="preserve"> из металлических столбов и металлической </w:t>
            </w:r>
          </w:p>
          <w:p w14:paraId="0DAB638F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>штамповки –  литера Х, протяженностью 100,2 м;</w:t>
            </w:r>
          </w:p>
          <w:p w14:paraId="031716A1" w14:textId="77777777" w:rsidR="00561976" w:rsidRDefault="00561976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BE260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940B21">
              <w:rPr>
                <w:rFonts w:ascii="Times New Roman" w:hAnsi="Times New Roman" w:cs="Times New Roman"/>
                <w:b/>
                <w:sz w:val="24"/>
                <w:szCs w:val="24"/>
              </w:rPr>
              <w:t>забор</w:t>
            </w: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 xml:space="preserve"> из металлических столбов и металлической </w:t>
            </w:r>
            <w:proofErr w:type="gramStart"/>
            <w:r w:rsidRPr="00940B21">
              <w:rPr>
                <w:rFonts w:ascii="Times New Roman" w:hAnsi="Times New Roman" w:cs="Times New Roman"/>
                <w:sz w:val="24"/>
                <w:szCs w:val="24"/>
              </w:rPr>
              <w:t>сетки  –</w:t>
            </w:r>
            <w:proofErr w:type="gramEnd"/>
            <w:r w:rsidRPr="00940B21">
              <w:rPr>
                <w:rFonts w:ascii="Times New Roman" w:hAnsi="Times New Roman" w:cs="Times New Roman"/>
                <w:sz w:val="24"/>
                <w:szCs w:val="24"/>
              </w:rPr>
              <w:t xml:space="preserve">  литера </w:t>
            </w:r>
            <w:r w:rsidRPr="00940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>Х, протяженностью 73,3 м;</w:t>
            </w:r>
          </w:p>
          <w:p w14:paraId="53B84615" w14:textId="77777777" w:rsidR="00561976" w:rsidRPr="00940B21" w:rsidRDefault="00561976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56FDD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5161B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 xml:space="preserve">, категория: земли населенных пунктов, вид разрешенного использования: для размещения станции юных техников, </w:t>
            </w:r>
          </w:p>
          <w:p w14:paraId="51816220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1332 </w:t>
            </w:r>
            <w:proofErr w:type="spellStart"/>
            <w:proofErr w:type="gramStart"/>
            <w:r w:rsidRPr="00940B2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940B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B9E5497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23:39:1101228:30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420256F" w14:textId="77777777" w:rsidR="008D4ED4" w:rsidRDefault="008D4ED4" w:rsidP="007E26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расположенные по адресу: Российская Федерация, Краснодарский край, г. Белореченск, ул. Луценко, д. 154</w:t>
            </w:r>
          </w:p>
          <w:p w14:paraId="5048E179" w14:textId="77777777" w:rsidR="008D4ED4" w:rsidRPr="00902FA9" w:rsidRDefault="008D4ED4" w:rsidP="007E26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6FECA1B" w14:textId="77777777" w:rsidR="008D4ED4" w:rsidRPr="00A41CBB" w:rsidRDefault="008D4ED4" w:rsidP="00425D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Открытый аукцион в электронной форме</w:t>
            </w:r>
          </w:p>
          <w:p w14:paraId="479C3DE8" w14:textId="77777777" w:rsidR="008D4ED4" w:rsidRPr="00A41CBB" w:rsidRDefault="008D4ED4" w:rsidP="00425D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FCDCA" w14:textId="77777777" w:rsidR="008D4ED4" w:rsidRPr="00A41CBB" w:rsidRDefault="008D4ED4" w:rsidP="00425D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41C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41CB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  </w:t>
            </w:r>
          </w:p>
          <w:p w14:paraId="2386966D" w14:textId="77777777" w:rsidR="008D4ED4" w:rsidRPr="00A41CBB" w:rsidRDefault="008D4ED4" w:rsidP="00425D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CBB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  <w:p w14:paraId="7D45977B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10" w:type="dxa"/>
          </w:tcPr>
          <w:p w14:paraId="71D13940" w14:textId="77777777" w:rsidR="008D4ED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1 038 081,00</w:t>
            </w:r>
          </w:p>
          <w:p w14:paraId="028E37ED" w14:textId="77777777" w:rsidR="008D4ED4" w:rsidRPr="0040653E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  <w:p w14:paraId="25043353" w14:textId="77777777" w:rsidR="008D4ED4" w:rsidRPr="0040653E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31C1C9" w14:textId="77777777" w:rsidR="008D4ED4" w:rsidRPr="0040653E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E40333" w14:textId="77777777" w:rsidR="008D4ED4" w:rsidRPr="0040653E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159 447,00</w:t>
            </w:r>
          </w:p>
          <w:p w14:paraId="0E5BAACD" w14:textId="77777777" w:rsidR="008D4ED4" w:rsidRPr="0040653E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  <w:p w14:paraId="6DB423D5" w14:textId="77777777" w:rsidR="008D4ED4" w:rsidRPr="0040653E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CF8669" w14:textId="77777777" w:rsidR="008D4ED4" w:rsidRPr="0040653E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3 740,00 (за единицу)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НДС</w:t>
            </w:r>
          </w:p>
          <w:p w14:paraId="5E643080" w14:textId="77777777" w:rsidR="008D4ED4" w:rsidRDefault="008D4ED4" w:rsidP="00A0318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4A58DD8" w14:textId="77777777" w:rsidR="008D4ED4" w:rsidRDefault="008D4ED4" w:rsidP="00A0318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  <w:p w14:paraId="1E3F6E2A" w14:textId="77777777" w:rsidR="008D4ED4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77 014,00</w:t>
            </w:r>
          </w:p>
          <w:p w14:paraId="0271FACF" w14:textId="77777777" w:rsidR="008D4ED4" w:rsidRPr="0040653E" w:rsidRDefault="008D4ED4" w:rsidP="008D4E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  <w:p w14:paraId="69AF777E" w14:textId="77777777" w:rsidR="008D4ED4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8801A2" w14:textId="77777777" w:rsidR="008D4ED4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48 441,00</w:t>
            </w:r>
          </w:p>
          <w:p w14:paraId="7BB35AB2" w14:textId="77777777" w:rsidR="008D4ED4" w:rsidRPr="0040653E" w:rsidRDefault="008D4ED4" w:rsidP="008D4E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  <w:p w14:paraId="2AAB5D5F" w14:textId="77777777" w:rsidR="008D4ED4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29BEFC" w14:textId="77777777" w:rsidR="008D4ED4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3 232 000,00</w:t>
            </w:r>
          </w:p>
          <w:p w14:paraId="5B90893C" w14:textId="77777777" w:rsidR="008D4ED4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EDABC5" w14:textId="77777777" w:rsidR="008D4ED4" w:rsidRPr="0040653E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  <w:p w14:paraId="02E390C4" w14:textId="77777777" w:rsidR="008D4ED4" w:rsidRPr="0040653E" w:rsidRDefault="008D4ED4" w:rsidP="004065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4 563 833,00</w:t>
            </w:r>
          </w:p>
        </w:tc>
        <w:tc>
          <w:tcPr>
            <w:tcW w:w="1843" w:type="dxa"/>
          </w:tcPr>
          <w:p w14:paraId="6F356DC4" w14:textId="77777777" w:rsidR="008D4ED4" w:rsidRPr="00561976" w:rsidRDefault="00561976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Объекты не обременены</w:t>
            </w:r>
          </w:p>
        </w:tc>
        <w:tc>
          <w:tcPr>
            <w:tcW w:w="1984" w:type="dxa"/>
          </w:tcPr>
          <w:p w14:paraId="6FC0EBBE" w14:textId="77777777" w:rsidR="00D44587" w:rsidRPr="00D44587" w:rsidRDefault="00D44587" w:rsidP="00D44587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44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D44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</w:p>
          <w:p w14:paraId="5720CC63" w14:textId="77777777" w:rsidR="008D4ED4" w:rsidRPr="00717944" w:rsidRDefault="008D4ED4" w:rsidP="007E26F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14:paraId="6414A98F" w14:textId="77777777" w:rsidR="001678F1" w:rsidRPr="001678F1" w:rsidRDefault="001678F1" w:rsidP="007E26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07B9AE97" w14:textId="77777777" w:rsidR="001678F1" w:rsidRDefault="001678F1" w:rsidP="007E26F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796B8FF3" w14:textId="77777777" w:rsidR="00D44587" w:rsidRDefault="00D44587" w:rsidP="00D4458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</w:t>
      </w:r>
    </w:p>
    <w:p w14:paraId="2E7E46DA" w14:textId="77777777" w:rsidR="00D44587" w:rsidRDefault="00D44587" w:rsidP="00D4458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администрации муниципального</w:t>
      </w:r>
    </w:p>
    <w:p w14:paraId="3D70F07D" w14:textId="77777777" w:rsidR="00D44587" w:rsidRDefault="00D44587" w:rsidP="00D4458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                                                                            В.В. Сергиенко</w:t>
      </w:r>
    </w:p>
    <w:sectPr w:rsidR="00D44587" w:rsidSect="001678F1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906"/>
    <w:rsid w:val="001678F1"/>
    <w:rsid w:val="00385F8B"/>
    <w:rsid w:val="003C1906"/>
    <w:rsid w:val="0040653E"/>
    <w:rsid w:val="00425D34"/>
    <w:rsid w:val="0052203B"/>
    <w:rsid w:val="00561976"/>
    <w:rsid w:val="00596129"/>
    <w:rsid w:val="00632176"/>
    <w:rsid w:val="00717944"/>
    <w:rsid w:val="007E26F1"/>
    <w:rsid w:val="00886EE7"/>
    <w:rsid w:val="008A64BF"/>
    <w:rsid w:val="008C19E4"/>
    <w:rsid w:val="008D4ED4"/>
    <w:rsid w:val="00902FA9"/>
    <w:rsid w:val="00940B21"/>
    <w:rsid w:val="00A03185"/>
    <w:rsid w:val="00A41CBB"/>
    <w:rsid w:val="00AA5E2D"/>
    <w:rsid w:val="00B75917"/>
    <w:rsid w:val="00D44587"/>
    <w:rsid w:val="00D911C9"/>
    <w:rsid w:val="00E5161B"/>
    <w:rsid w:val="00E6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F3A8"/>
  <w15:chartTrackingRefBased/>
  <w15:docId w15:val="{00CBA5E1-23AC-4C40-8EAF-B352D00D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1794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1794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45280-4539-4AB4-A3E7-EFF43A39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golovanova</dc:creator>
  <cp:keywords/>
  <dc:description/>
  <cp:lastModifiedBy>Ирина</cp:lastModifiedBy>
  <cp:revision>16</cp:revision>
  <dcterms:created xsi:type="dcterms:W3CDTF">2021-02-09T07:54:00Z</dcterms:created>
  <dcterms:modified xsi:type="dcterms:W3CDTF">2021-03-31T05:51:00Z</dcterms:modified>
</cp:coreProperties>
</file>